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惠阳区教师公开招聘系统使用说明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eastAsia="zh-CN"/>
        </w:rPr>
        <w:t>惠阳区教师公开招聘系统使用</w:t>
      </w:r>
      <w:r>
        <w:rPr>
          <w:rFonts w:hint="eastAsia"/>
          <w:color w:val="FF0000"/>
          <w:sz w:val="28"/>
          <w:szCs w:val="28"/>
          <w:lang w:eastAsia="zh-CN"/>
        </w:rPr>
        <w:t>微信小程序</w:t>
      </w:r>
      <w:r>
        <w:rPr>
          <w:rFonts w:hint="eastAsia"/>
          <w:sz w:val="28"/>
          <w:szCs w:val="28"/>
          <w:lang w:eastAsia="zh-CN"/>
        </w:rPr>
        <w:t>的方式报名，小程序二维码如下。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60" w:firstLineChars="200"/>
        <w:jc w:val="center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2058035" cy="2314575"/>
            <wp:effectExtent l="0" t="0" r="18415" b="9525"/>
            <wp:docPr id="1" name="图片 1" descr="微信图片_20200703180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7031805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  <w:lang w:eastAsia="zh-CN"/>
        </w:rPr>
        <w:t>扫描二维码后，进入如下界面，点击</w:t>
      </w:r>
      <w:r>
        <w:rPr>
          <w:rFonts w:hint="eastAsia"/>
          <w:color w:val="FF0000"/>
          <w:sz w:val="28"/>
          <w:szCs w:val="28"/>
          <w:lang w:eastAsia="zh-CN"/>
        </w:rPr>
        <w:t>红框区域</w:t>
      </w:r>
      <w:r>
        <w:rPr>
          <w:rFonts w:hint="eastAsia"/>
          <w:color w:val="auto"/>
          <w:sz w:val="28"/>
          <w:szCs w:val="28"/>
          <w:lang w:eastAsia="zh-CN"/>
        </w:rPr>
        <w:t>进入报名系统，</w:t>
      </w:r>
      <w:r>
        <w:rPr>
          <w:rFonts w:hint="eastAsia"/>
          <w:sz w:val="28"/>
          <w:szCs w:val="28"/>
          <w:lang w:eastAsia="zh-CN"/>
        </w:rPr>
        <w:t>报名期间可留意“</w:t>
      </w:r>
      <w:r>
        <w:rPr>
          <w:rFonts w:hint="eastAsia"/>
          <w:color w:val="FF0000"/>
          <w:sz w:val="28"/>
          <w:szCs w:val="28"/>
          <w:lang w:eastAsia="zh-CN"/>
        </w:rPr>
        <w:t>公告</w:t>
      </w:r>
      <w:r>
        <w:rPr>
          <w:rFonts w:hint="eastAsia"/>
          <w:sz w:val="28"/>
          <w:szCs w:val="28"/>
          <w:lang w:eastAsia="zh-CN"/>
        </w:rPr>
        <w:t>”实时更新内容：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0" w:firstLine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2263775" cy="4029710"/>
            <wp:effectExtent l="0" t="0" r="3175" b="889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3、请应聘者如实填写</w:t>
      </w:r>
      <w:r>
        <w:rPr>
          <w:rFonts w:hint="eastAsia"/>
          <w:sz w:val="28"/>
          <w:szCs w:val="28"/>
          <w:lang w:eastAsia="zh-CN"/>
        </w:rPr>
        <w:t>姓名、身份证号码，两项信息会联入公安系统进行数据匹对，姓名和身份证号码</w:t>
      </w:r>
      <w:r>
        <w:rPr>
          <w:rFonts w:hint="eastAsia"/>
          <w:color w:val="FF0000"/>
          <w:sz w:val="28"/>
          <w:szCs w:val="28"/>
          <w:lang w:eastAsia="zh-CN"/>
        </w:rPr>
        <w:t>有误将不能申报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553335" cy="3863340"/>
            <wp:effectExtent l="0" t="0" r="18415" b="3810"/>
            <wp:docPr id="8" name="图片 8" descr="817407ae39f06b5cb29b6525c9be1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17407ae39f06b5cb29b6525c9be14a"/>
                    <pic:cNvPicPr>
                      <a:picLocks noChangeAspect="1"/>
                    </pic:cNvPicPr>
                  </pic:nvPicPr>
                  <pic:blipFill>
                    <a:blip r:embed="rId8"/>
                    <a:srcRect t="4204" b="27732"/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4、通过身份证验证后将进行人脸识别，请按系统提示进行操作。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0" w:firstLineChars="0"/>
        <w:jc w:val="center"/>
        <w:textAlignment w:val="auto"/>
        <w:outlineLvl w:val="9"/>
        <w:rPr>
          <w:rFonts w:hint="eastAsia" w:eastAsiaTheme="minor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2575560" cy="3424555"/>
            <wp:effectExtent l="0" t="0" r="15240" b="44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rcRect t="4080" b="36131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60" w:firstLineChars="200"/>
        <w:jc w:val="left"/>
        <w:textAlignment w:val="auto"/>
        <w:outlineLvl w:val="9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  <w:lang w:eastAsia="zh-CN"/>
        </w:rPr>
        <w:t>通过人脸识别后，进入考生信息填报界面，请认真填写好各项信息，确保信息</w:t>
      </w:r>
      <w:r>
        <w:rPr>
          <w:rFonts w:hint="eastAsia"/>
          <w:color w:val="FF0000"/>
          <w:sz w:val="28"/>
          <w:szCs w:val="28"/>
          <w:lang w:eastAsia="zh-CN"/>
        </w:rPr>
        <w:t>真实、准确</w:t>
      </w:r>
      <w:r>
        <w:rPr>
          <w:rFonts w:hint="eastAsia"/>
          <w:sz w:val="28"/>
          <w:szCs w:val="28"/>
          <w:lang w:eastAsia="zh-CN"/>
        </w:rPr>
        <w:t>，每一项都是</w:t>
      </w:r>
      <w:r>
        <w:rPr>
          <w:rFonts w:hint="eastAsia"/>
          <w:color w:val="FF0000"/>
          <w:sz w:val="28"/>
          <w:szCs w:val="28"/>
          <w:lang w:eastAsia="zh-CN"/>
        </w:rPr>
        <w:t>必填</w:t>
      </w:r>
      <w:r>
        <w:rPr>
          <w:rFonts w:hint="eastAsia"/>
          <w:sz w:val="28"/>
          <w:szCs w:val="28"/>
          <w:lang w:eastAsia="zh-CN"/>
        </w:rPr>
        <w:t>项，奖惩情况没有则填“</w:t>
      </w:r>
      <w:r>
        <w:rPr>
          <w:rFonts w:hint="eastAsia"/>
          <w:color w:val="FF0000"/>
          <w:sz w:val="28"/>
          <w:szCs w:val="28"/>
          <w:lang w:eastAsia="zh-CN"/>
        </w:rPr>
        <w:t>无</w:t>
      </w:r>
      <w:r>
        <w:rPr>
          <w:rFonts w:hint="eastAsia"/>
          <w:sz w:val="28"/>
          <w:szCs w:val="28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0" w:firstLineChars="0"/>
        <w:jc w:val="center"/>
        <w:textAlignment w:val="auto"/>
        <w:outlineLvl w:val="9"/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74290" cy="5487035"/>
            <wp:effectExtent l="0" t="0" r="16510" b="18415"/>
            <wp:docPr id="10" name="图片 10" descr="aae54c8238f7d4737a5741e6b0c5c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aae54c8238f7d4737a5741e6b0c5c29"/>
                    <pic:cNvPicPr>
                      <a:picLocks noChangeAspect="1"/>
                    </pic:cNvPicPr>
                  </pic:nvPicPr>
                  <pic:blipFill>
                    <a:blip r:embed="rId10"/>
                    <a:srcRect t="4013" b="160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548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bookmarkStart w:id="0" w:name="_GoBack"/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581275" cy="5484495"/>
            <wp:effectExtent l="0" t="0" r="9525" b="1905"/>
            <wp:docPr id="15" name="图片 15" descr="C:\Users\len\Desktop\附件3：惠阳区教师公开招聘系统使用说明258.png附件3：惠阳区教师公开招聘系统使用说明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len\Desktop\附件3：惠阳区教师公开招聘系统使用说明258.png附件3：惠阳区教师公开招聘系统使用说明258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548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6、填写好相关信息后，进入资料提交页面。请按照相馆质量的“免冠证件电子照”上传</w:t>
      </w:r>
      <w:r>
        <w:rPr>
          <w:rFonts w:hint="eastAsia"/>
          <w:color w:val="FF0000"/>
          <w:sz w:val="28"/>
          <w:szCs w:val="28"/>
          <w:lang w:val="en-US" w:eastAsia="zh-CN"/>
        </w:rPr>
        <w:t>照片</w:t>
      </w:r>
      <w:r>
        <w:rPr>
          <w:rFonts w:hint="eastAsia"/>
          <w:sz w:val="28"/>
          <w:szCs w:val="28"/>
          <w:lang w:val="en-US" w:eastAsia="zh-CN"/>
        </w:rPr>
        <w:t>，上传其他电子资料需</w:t>
      </w:r>
      <w:r>
        <w:rPr>
          <w:rFonts w:hint="eastAsia"/>
          <w:color w:val="FF0000"/>
          <w:sz w:val="28"/>
          <w:szCs w:val="28"/>
          <w:lang w:val="en-US" w:eastAsia="zh-CN"/>
        </w:rPr>
        <w:t>扫描</w:t>
      </w:r>
      <w:r>
        <w:rPr>
          <w:rFonts w:hint="eastAsia"/>
          <w:sz w:val="28"/>
          <w:szCs w:val="28"/>
          <w:lang w:val="en-US" w:eastAsia="zh-CN"/>
        </w:rPr>
        <w:t>或</w:t>
      </w:r>
      <w:r>
        <w:rPr>
          <w:rFonts w:hint="eastAsia"/>
          <w:color w:val="FF0000"/>
          <w:sz w:val="28"/>
          <w:szCs w:val="28"/>
          <w:lang w:val="en-US" w:eastAsia="zh-CN"/>
        </w:rPr>
        <w:t>清晰工整拍照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0" w:firstLineChars="0"/>
        <w:jc w:val="center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2579370" cy="5506085"/>
            <wp:effectExtent l="0" t="0" r="11430" b="18415"/>
            <wp:docPr id="11" name="图片 11" descr="875408dec57102f0dcb33f173853d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75408dec57102f0dcb33f173853d73"/>
                    <pic:cNvPicPr>
                      <a:picLocks noChangeAspect="1"/>
                    </pic:cNvPicPr>
                  </pic:nvPicPr>
                  <pic:blipFill>
                    <a:blip r:embed="rId12"/>
                    <a:srcRect t="4150"/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550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2573020" cy="5492750"/>
            <wp:effectExtent l="0" t="0" r="17780" b="12700"/>
            <wp:docPr id="12" name="图片 12" descr="d4c9be645c5cb2c35959ba66d4588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d4c9be645c5cb2c35959ba66d4588ff"/>
                    <pic:cNvPicPr>
                      <a:picLocks noChangeAspect="1"/>
                    </pic:cNvPicPr>
                  </pic:nvPicPr>
                  <pic:blipFill>
                    <a:blip r:embed="rId13"/>
                    <a:srcRect t="4087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549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60" w:firstLineChars="200"/>
        <w:jc w:val="left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7、完成报名信息填写后，再次进入报名系统可看到报名的</w:t>
      </w:r>
      <w:r>
        <w:rPr>
          <w:rFonts w:hint="eastAsia"/>
          <w:color w:val="auto"/>
          <w:sz w:val="28"/>
          <w:szCs w:val="28"/>
          <w:lang w:val="en-US" w:eastAsia="zh-CN"/>
        </w:rPr>
        <w:t>状态为</w:t>
      </w:r>
      <w:r>
        <w:rPr>
          <w:rFonts w:hint="eastAsia"/>
          <w:sz w:val="28"/>
          <w:szCs w:val="28"/>
          <w:lang w:val="en-US" w:eastAsia="zh-CN"/>
        </w:rPr>
        <w:t>下图，视为申请报名成功：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0" w:firstLineChars="0"/>
        <w:jc w:val="center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2578735" cy="5062855"/>
            <wp:effectExtent l="0" t="0" r="12065" b="4445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rcRect t="3725" b="5735"/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50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memoQ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ZnpqE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C3396"/>
    <w:rsid w:val="067B49FA"/>
    <w:rsid w:val="0828780B"/>
    <w:rsid w:val="15133EAE"/>
    <w:rsid w:val="15CA7ADD"/>
    <w:rsid w:val="19A65DCE"/>
    <w:rsid w:val="3837225F"/>
    <w:rsid w:val="45262C87"/>
    <w:rsid w:val="45BC3396"/>
    <w:rsid w:val="500A3859"/>
    <w:rsid w:val="5AA257D0"/>
    <w:rsid w:val="5FB94F66"/>
    <w:rsid w:val="6856563A"/>
    <w:rsid w:val="6D741486"/>
    <w:rsid w:val="74EE1F02"/>
    <w:rsid w:val="769960BE"/>
    <w:rsid w:val="7E4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LIn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2020-07-03T02:03:00Z</dcterms:created>
  <dc:creator>Lin</dc:creator>
  <cp:lastModifiedBy>len</cp:lastModifiedBy>
  <cp:lastPrinted>2020-07-03T07:06:00Z</cp:lastPrinted>
  <dcterms:modified xsi:type="dcterms:W3CDTF">2020-07-03T12:45:49Z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